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9F" w:rsidRDefault="00077AC2" w:rsidP="000A219F">
      <w:pPr>
        <w:ind w:firstLine="9639"/>
        <w:jc w:val="left"/>
      </w:pPr>
      <w:r>
        <w:t xml:space="preserve">Руководителям дошкольного, </w:t>
      </w:r>
    </w:p>
    <w:p w:rsidR="000A219F" w:rsidRDefault="00077AC2" w:rsidP="000A219F">
      <w:pPr>
        <w:ind w:firstLine="9639"/>
        <w:jc w:val="left"/>
      </w:pPr>
      <w:r>
        <w:t xml:space="preserve">общего среднего, специального, </w:t>
      </w:r>
    </w:p>
    <w:p w:rsidR="000A219F" w:rsidRDefault="00077AC2" w:rsidP="000A219F">
      <w:pPr>
        <w:ind w:firstLine="9639"/>
        <w:jc w:val="left"/>
      </w:pPr>
      <w:r>
        <w:t xml:space="preserve">профессионально-технического </w:t>
      </w:r>
    </w:p>
    <w:p w:rsidR="005322EE" w:rsidRDefault="00077AC2" w:rsidP="000A219F">
      <w:pPr>
        <w:ind w:firstLine="9639"/>
        <w:jc w:val="left"/>
      </w:pPr>
      <w:r>
        <w:t>и среднего специального образования</w:t>
      </w:r>
    </w:p>
    <w:p w:rsidR="000A219F" w:rsidRDefault="000A219F" w:rsidP="000A219F">
      <w:pPr>
        <w:ind w:firstLine="9639"/>
        <w:jc w:val="left"/>
      </w:pPr>
      <w:proofErr w:type="spellStart"/>
      <w:r>
        <w:t>ЦКРОиР</w:t>
      </w:r>
      <w:proofErr w:type="spellEnd"/>
      <w:r>
        <w:t>, СПЦ</w:t>
      </w:r>
    </w:p>
    <w:p w:rsidR="005322EE" w:rsidRDefault="005322EE" w:rsidP="00F47025">
      <w:pPr>
        <w:jc w:val="center"/>
      </w:pPr>
    </w:p>
    <w:p w:rsidR="00F47025" w:rsidRDefault="00F47025" w:rsidP="00F47025">
      <w:pPr>
        <w:jc w:val="center"/>
      </w:pPr>
      <w:r w:rsidRPr="000A219F">
        <w:t>График проведения актуализации</w:t>
      </w:r>
      <w:r w:rsidR="008B590F">
        <w:t xml:space="preserve"> банка данных о несовершеннолетних, признанных находящимися в социально опасном положении (далее - актуализация)</w:t>
      </w:r>
      <w:r w:rsidRPr="000A219F">
        <w:t xml:space="preserve"> учреждениями образования г. Орши и Оршанского района на 202</w:t>
      </w:r>
      <w:r w:rsidR="000A7176">
        <w:t>3</w:t>
      </w:r>
      <w:r w:rsidRPr="000A219F">
        <w:t xml:space="preserve"> год</w:t>
      </w:r>
    </w:p>
    <w:p w:rsidR="000A219F" w:rsidRPr="000A219F" w:rsidRDefault="000A219F" w:rsidP="00F47025">
      <w:pPr>
        <w:jc w:val="center"/>
      </w:pPr>
    </w:p>
    <w:tbl>
      <w:tblPr>
        <w:tblStyle w:val="a4"/>
        <w:tblW w:w="15650" w:type="dxa"/>
        <w:tblInd w:w="-572" w:type="dxa"/>
        <w:tblLook w:val="04A0" w:firstRow="1" w:lastRow="0" w:firstColumn="1" w:lastColumn="0" w:noHBand="0" w:noVBand="1"/>
      </w:tblPr>
      <w:tblGrid>
        <w:gridCol w:w="5245"/>
        <w:gridCol w:w="790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5"/>
      </w:tblGrid>
      <w:tr w:rsidR="00F47025" w:rsidTr="00436674">
        <w:trPr>
          <w:cantSplit/>
          <w:trHeight w:val="1584"/>
        </w:trPr>
        <w:tc>
          <w:tcPr>
            <w:tcW w:w="5245" w:type="dxa"/>
            <w:tcBorders>
              <w:tl2br w:val="single" w:sz="4" w:space="0" w:color="auto"/>
            </w:tcBorders>
          </w:tcPr>
          <w:p w:rsidR="00F47025" w:rsidRDefault="00F47025" w:rsidP="00FE21E9">
            <w:pPr>
              <w:pStyle w:val="a3"/>
              <w:ind w:left="0" w:firstLine="0"/>
              <w:jc w:val="center"/>
              <w:rPr>
                <w:b/>
                <w:caps/>
                <w:sz w:val="24"/>
                <w:szCs w:val="24"/>
              </w:rPr>
            </w:pPr>
          </w:p>
          <w:p w:rsidR="00F47025" w:rsidRPr="005123DB" w:rsidRDefault="00F47025" w:rsidP="00FE21E9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123DB">
              <w:rPr>
                <w:b/>
                <w:caps/>
                <w:sz w:val="24"/>
                <w:szCs w:val="24"/>
              </w:rPr>
              <w:t>м</w:t>
            </w:r>
            <w:r w:rsidRPr="005123DB">
              <w:rPr>
                <w:b/>
                <w:sz w:val="24"/>
                <w:szCs w:val="24"/>
              </w:rPr>
              <w:t>есяц</w:t>
            </w:r>
          </w:p>
          <w:p w:rsidR="00F47025" w:rsidRPr="005123DB" w:rsidRDefault="00F47025" w:rsidP="00FE21E9">
            <w:pPr>
              <w:ind w:firstLine="0"/>
              <w:rPr>
                <w:b/>
                <w:sz w:val="24"/>
                <w:szCs w:val="24"/>
              </w:rPr>
            </w:pPr>
          </w:p>
          <w:p w:rsidR="00F47025" w:rsidRPr="005123DB" w:rsidRDefault="00F47025" w:rsidP="00FE21E9">
            <w:pPr>
              <w:rPr>
                <w:b/>
                <w:sz w:val="24"/>
                <w:szCs w:val="24"/>
              </w:rPr>
            </w:pPr>
            <w:r w:rsidRPr="005123DB">
              <w:rPr>
                <w:b/>
                <w:sz w:val="24"/>
                <w:szCs w:val="24"/>
              </w:rPr>
              <w:t xml:space="preserve">Учреждения </w:t>
            </w:r>
          </w:p>
          <w:p w:rsidR="00F47025" w:rsidRPr="005123DB" w:rsidRDefault="00F47025" w:rsidP="00FE21E9">
            <w:pPr>
              <w:rPr>
                <w:b/>
                <w:sz w:val="24"/>
                <w:szCs w:val="24"/>
              </w:rPr>
            </w:pPr>
            <w:r w:rsidRPr="005123DB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790" w:type="dxa"/>
            <w:shd w:val="clear" w:color="auto" w:fill="FFFFFF" w:themeFill="background1"/>
            <w:textDirection w:val="btLr"/>
          </w:tcPr>
          <w:p w:rsidR="00F47025" w:rsidRPr="005123DB" w:rsidRDefault="00F47025" w:rsidP="009E6111">
            <w:pPr>
              <w:pStyle w:val="a3"/>
              <w:tabs>
                <w:tab w:val="left" w:pos="409"/>
              </w:tabs>
              <w:ind w:left="113" w:right="113" w:firstLine="0"/>
              <w:jc w:val="center"/>
              <w:rPr>
                <w:b/>
                <w:caps/>
                <w:sz w:val="24"/>
                <w:szCs w:val="24"/>
              </w:rPr>
            </w:pPr>
            <w:r w:rsidRPr="005123DB">
              <w:rPr>
                <w:b/>
                <w:caps/>
                <w:sz w:val="24"/>
                <w:szCs w:val="24"/>
              </w:rPr>
              <w:t>январь</w:t>
            </w:r>
          </w:p>
        </w:tc>
        <w:tc>
          <w:tcPr>
            <w:tcW w:w="874" w:type="dxa"/>
            <w:shd w:val="clear" w:color="auto" w:fill="FFFFFF" w:themeFill="background1"/>
            <w:textDirection w:val="btLr"/>
          </w:tcPr>
          <w:p w:rsidR="00F47025" w:rsidRPr="005123DB" w:rsidRDefault="00F47025" w:rsidP="009E6111">
            <w:pPr>
              <w:pStyle w:val="a3"/>
              <w:tabs>
                <w:tab w:val="left" w:pos="409"/>
              </w:tabs>
              <w:ind w:left="113" w:right="113" w:firstLine="0"/>
              <w:jc w:val="center"/>
              <w:rPr>
                <w:b/>
                <w:caps/>
                <w:sz w:val="24"/>
                <w:szCs w:val="24"/>
              </w:rPr>
            </w:pPr>
            <w:r w:rsidRPr="005123DB">
              <w:rPr>
                <w:b/>
                <w:caps/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shd w:val="clear" w:color="auto" w:fill="FFFFFF" w:themeFill="background1"/>
            <w:textDirection w:val="btLr"/>
          </w:tcPr>
          <w:p w:rsidR="00F47025" w:rsidRPr="005123DB" w:rsidRDefault="00F47025" w:rsidP="009E6111">
            <w:pPr>
              <w:pStyle w:val="a3"/>
              <w:tabs>
                <w:tab w:val="left" w:pos="409"/>
              </w:tabs>
              <w:ind w:left="113" w:right="113" w:firstLine="0"/>
              <w:jc w:val="center"/>
              <w:rPr>
                <w:b/>
                <w:caps/>
                <w:sz w:val="24"/>
                <w:szCs w:val="24"/>
              </w:rPr>
            </w:pPr>
            <w:r w:rsidRPr="005123DB">
              <w:rPr>
                <w:b/>
                <w:caps/>
                <w:sz w:val="24"/>
                <w:szCs w:val="24"/>
              </w:rPr>
              <w:t>март</w:t>
            </w:r>
          </w:p>
        </w:tc>
        <w:tc>
          <w:tcPr>
            <w:tcW w:w="874" w:type="dxa"/>
            <w:shd w:val="clear" w:color="auto" w:fill="FFFFFF" w:themeFill="background1"/>
            <w:textDirection w:val="btLr"/>
          </w:tcPr>
          <w:p w:rsidR="00F47025" w:rsidRPr="005123DB" w:rsidRDefault="00F47025" w:rsidP="009E6111">
            <w:pPr>
              <w:pStyle w:val="a3"/>
              <w:tabs>
                <w:tab w:val="left" w:pos="409"/>
              </w:tabs>
              <w:ind w:left="113" w:right="113" w:firstLine="0"/>
              <w:jc w:val="center"/>
              <w:rPr>
                <w:b/>
                <w:caps/>
                <w:sz w:val="24"/>
                <w:szCs w:val="24"/>
              </w:rPr>
            </w:pPr>
            <w:r w:rsidRPr="005123DB">
              <w:rPr>
                <w:b/>
                <w:caps/>
                <w:sz w:val="24"/>
                <w:szCs w:val="24"/>
              </w:rPr>
              <w:t>апрель</w:t>
            </w:r>
          </w:p>
        </w:tc>
        <w:tc>
          <w:tcPr>
            <w:tcW w:w="874" w:type="dxa"/>
            <w:shd w:val="clear" w:color="auto" w:fill="FFFFFF" w:themeFill="background1"/>
            <w:textDirection w:val="btLr"/>
          </w:tcPr>
          <w:p w:rsidR="00F47025" w:rsidRPr="005123DB" w:rsidRDefault="00F47025" w:rsidP="009E6111">
            <w:pPr>
              <w:pStyle w:val="a3"/>
              <w:tabs>
                <w:tab w:val="left" w:pos="409"/>
              </w:tabs>
              <w:ind w:left="113" w:right="113" w:firstLine="0"/>
              <w:jc w:val="center"/>
              <w:rPr>
                <w:b/>
                <w:caps/>
                <w:sz w:val="24"/>
                <w:szCs w:val="24"/>
              </w:rPr>
            </w:pPr>
            <w:r w:rsidRPr="005123DB">
              <w:rPr>
                <w:b/>
                <w:caps/>
                <w:sz w:val="24"/>
                <w:szCs w:val="24"/>
              </w:rPr>
              <w:t>май</w:t>
            </w:r>
          </w:p>
        </w:tc>
        <w:tc>
          <w:tcPr>
            <w:tcW w:w="874" w:type="dxa"/>
            <w:shd w:val="clear" w:color="auto" w:fill="FFFFFF" w:themeFill="background1"/>
            <w:textDirection w:val="btLr"/>
          </w:tcPr>
          <w:p w:rsidR="00F47025" w:rsidRPr="005123DB" w:rsidRDefault="00F47025" w:rsidP="009E6111">
            <w:pPr>
              <w:pStyle w:val="a3"/>
              <w:tabs>
                <w:tab w:val="left" w:pos="409"/>
              </w:tabs>
              <w:ind w:left="113" w:right="113" w:firstLine="0"/>
              <w:jc w:val="center"/>
              <w:rPr>
                <w:b/>
                <w:caps/>
                <w:sz w:val="24"/>
                <w:szCs w:val="24"/>
              </w:rPr>
            </w:pPr>
            <w:r w:rsidRPr="005123DB">
              <w:rPr>
                <w:b/>
                <w:caps/>
                <w:sz w:val="24"/>
                <w:szCs w:val="24"/>
              </w:rPr>
              <w:t>июнь</w:t>
            </w:r>
          </w:p>
        </w:tc>
        <w:tc>
          <w:tcPr>
            <w:tcW w:w="874" w:type="dxa"/>
            <w:shd w:val="clear" w:color="auto" w:fill="FFFFFF" w:themeFill="background1"/>
            <w:textDirection w:val="btLr"/>
          </w:tcPr>
          <w:p w:rsidR="00F47025" w:rsidRPr="005123DB" w:rsidRDefault="00F47025" w:rsidP="009E6111">
            <w:pPr>
              <w:pStyle w:val="a3"/>
              <w:tabs>
                <w:tab w:val="left" w:pos="409"/>
              </w:tabs>
              <w:ind w:left="113" w:right="113" w:firstLine="0"/>
              <w:jc w:val="center"/>
              <w:rPr>
                <w:b/>
                <w:caps/>
                <w:sz w:val="24"/>
                <w:szCs w:val="24"/>
              </w:rPr>
            </w:pPr>
            <w:r w:rsidRPr="005123DB">
              <w:rPr>
                <w:b/>
                <w:caps/>
                <w:sz w:val="24"/>
                <w:szCs w:val="24"/>
              </w:rPr>
              <w:t>июль</w:t>
            </w:r>
          </w:p>
        </w:tc>
        <w:tc>
          <w:tcPr>
            <w:tcW w:w="874" w:type="dxa"/>
            <w:shd w:val="clear" w:color="auto" w:fill="FFFFFF" w:themeFill="background1"/>
            <w:textDirection w:val="btLr"/>
          </w:tcPr>
          <w:p w:rsidR="00F47025" w:rsidRPr="005123DB" w:rsidRDefault="00F47025" w:rsidP="009E6111">
            <w:pPr>
              <w:pStyle w:val="a3"/>
              <w:tabs>
                <w:tab w:val="left" w:pos="409"/>
              </w:tabs>
              <w:ind w:left="113" w:right="113" w:firstLine="0"/>
              <w:jc w:val="center"/>
              <w:rPr>
                <w:b/>
                <w:caps/>
                <w:sz w:val="24"/>
                <w:szCs w:val="24"/>
              </w:rPr>
            </w:pPr>
            <w:r w:rsidRPr="005123DB">
              <w:rPr>
                <w:b/>
                <w:caps/>
                <w:sz w:val="24"/>
                <w:szCs w:val="24"/>
              </w:rPr>
              <w:t>август</w:t>
            </w:r>
          </w:p>
        </w:tc>
        <w:tc>
          <w:tcPr>
            <w:tcW w:w="874" w:type="dxa"/>
            <w:shd w:val="clear" w:color="auto" w:fill="FFFFFF" w:themeFill="background1"/>
            <w:textDirection w:val="btLr"/>
          </w:tcPr>
          <w:p w:rsidR="00F47025" w:rsidRPr="005123DB" w:rsidRDefault="00F47025" w:rsidP="009E6111">
            <w:pPr>
              <w:pStyle w:val="a3"/>
              <w:tabs>
                <w:tab w:val="left" w:pos="409"/>
              </w:tabs>
              <w:ind w:left="113" w:right="113" w:firstLine="0"/>
              <w:jc w:val="center"/>
              <w:rPr>
                <w:b/>
                <w:caps/>
                <w:sz w:val="24"/>
                <w:szCs w:val="24"/>
              </w:rPr>
            </w:pPr>
            <w:r w:rsidRPr="005123DB">
              <w:rPr>
                <w:b/>
                <w:caps/>
                <w:sz w:val="24"/>
                <w:szCs w:val="24"/>
              </w:rPr>
              <w:t>сентябрь</w:t>
            </w:r>
          </w:p>
        </w:tc>
        <w:tc>
          <w:tcPr>
            <w:tcW w:w="874" w:type="dxa"/>
            <w:shd w:val="clear" w:color="auto" w:fill="FFFFFF" w:themeFill="background1"/>
            <w:textDirection w:val="btLr"/>
          </w:tcPr>
          <w:p w:rsidR="00F47025" w:rsidRPr="005123DB" w:rsidRDefault="00F47025" w:rsidP="009E6111">
            <w:pPr>
              <w:pStyle w:val="a3"/>
              <w:tabs>
                <w:tab w:val="left" w:pos="409"/>
              </w:tabs>
              <w:ind w:left="113" w:right="113" w:firstLine="0"/>
              <w:jc w:val="center"/>
              <w:rPr>
                <w:b/>
                <w:caps/>
                <w:sz w:val="24"/>
                <w:szCs w:val="24"/>
              </w:rPr>
            </w:pPr>
            <w:r w:rsidRPr="005123DB">
              <w:rPr>
                <w:b/>
                <w:caps/>
                <w:sz w:val="24"/>
                <w:szCs w:val="24"/>
              </w:rPr>
              <w:t>октябрь</w:t>
            </w:r>
          </w:p>
        </w:tc>
        <w:tc>
          <w:tcPr>
            <w:tcW w:w="874" w:type="dxa"/>
            <w:shd w:val="clear" w:color="auto" w:fill="FFFFFF" w:themeFill="background1"/>
            <w:textDirection w:val="btLr"/>
          </w:tcPr>
          <w:p w:rsidR="00F47025" w:rsidRPr="005123DB" w:rsidRDefault="00F47025" w:rsidP="009E6111">
            <w:pPr>
              <w:pStyle w:val="a3"/>
              <w:tabs>
                <w:tab w:val="left" w:pos="409"/>
              </w:tabs>
              <w:ind w:left="113" w:right="113" w:firstLine="0"/>
              <w:jc w:val="center"/>
              <w:rPr>
                <w:b/>
                <w:caps/>
                <w:sz w:val="24"/>
                <w:szCs w:val="24"/>
              </w:rPr>
            </w:pPr>
            <w:r w:rsidRPr="005123DB">
              <w:rPr>
                <w:b/>
                <w:caps/>
                <w:sz w:val="24"/>
                <w:szCs w:val="24"/>
              </w:rPr>
              <w:t>ноябрь</w:t>
            </w:r>
          </w:p>
        </w:tc>
        <w:tc>
          <w:tcPr>
            <w:tcW w:w="875" w:type="dxa"/>
            <w:shd w:val="clear" w:color="auto" w:fill="FFFFFF" w:themeFill="background1"/>
            <w:textDirection w:val="btLr"/>
          </w:tcPr>
          <w:p w:rsidR="00F47025" w:rsidRPr="005123DB" w:rsidRDefault="00F47025" w:rsidP="009E6111">
            <w:pPr>
              <w:pStyle w:val="a3"/>
              <w:tabs>
                <w:tab w:val="left" w:pos="409"/>
              </w:tabs>
              <w:ind w:left="113" w:right="113" w:firstLine="0"/>
              <w:jc w:val="center"/>
              <w:rPr>
                <w:b/>
                <w:caps/>
                <w:sz w:val="24"/>
                <w:szCs w:val="24"/>
              </w:rPr>
            </w:pPr>
            <w:r w:rsidRPr="005123DB">
              <w:rPr>
                <w:b/>
                <w:caps/>
                <w:sz w:val="24"/>
                <w:szCs w:val="24"/>
              </w:rPr>
              <w:t>декабрь</w:t>
            </w:r>
          </w:p>
        </w:tc>
      </w:tr>
      <w:tr w:rsidR="00A773E7" w:rsidTr="00E22010">
        <w:trPr>
          <w:trHeight w:val="1188"/>
        </w:trPr>
        <w:tc>
          <w:tcPr>
            <w:tcW w:w="5245" w:type="dxa"/>
          </w:tcPr>
          <w:p w:rsidR="00A773E7" w:rsidRPr="00C455E4" w:rsidRDefault="00A773E7" w:rsidP="00FE21E9">
            <w:pPr>
              <w:pStyle w:val="a3"/>
              <w:ind w:left="0" w:firstLine="0"/>
              <w:jc w:val="center"/>
              <w:rPr>
                <w:caps/>
                <w:sz w:val="10"/>
                <w:szCs w:val="10"/>
              </w:rPr>
            </w:pPr>
          </w:p>
          <w:p w:rsidR="00A773E7" w:rsidRPr="00A773E7" w:rsidRDefault="00A773E7" w:rsidP="00A773E7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9743B">
              <w:rPr>
                <w:b/>
                <w:caps/>
                <w:sz w:val="24"/>
                <w:szCs w:val="24"/>
              </w:rPr>
              <w:t>ДДУ № 1-4</w:t>
            </w:r>
            <w:r>
              <w:rPr>
                <w:b/>
                <w:caps/>
                <w:sz w:val="24"/>
                <w:szCs w:val="24"/>
              </w:rPr>
              <w:t>6</w:t>
            </w:r>
            <w:r w:rsidRPr="0099743B">
              <w:rPr>
                <w:b/>
                <w:caps/>
                <w:sz w:val="24"/>
                <w:szCs w:val="24"/>
              </w:rPr>
              <w:t xml:space="preserve">, ДЦРР№1, </w:t>
            </w:r>
            <w:proofErr w:type="spellStart"/>
            <w:r w:rsidRPr="0099743B">
              <w:rPr>
                <w:b/>
                <w:sz w:val="24"/>
                <w:szCs w:val="24"/>
              </w:rPr>
              <w:t>ЦКРОиР</w:t>
            </w:r>
            <w:proofErr w:type="spellEnd"/>
            <w:r w:rsidRPr="0099743B">
              <w:rPr>
                <w:b/>
                <w:caps/>
                <w:sz w:val="24"/>
                <w:szCs w:val="24"/>
              </w:rPr>
              <w:t>, СПЦ</w:t>
            </w:r>
          </w:p>
          <w:p w:rsidR="00A773E7" w:rsidRDefault="00A773E7" w:rsidP="00A773E7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C455E4">
              <w:rPr>
                <w:sz w:val="24"/>
                <w:szCs w:val="24"/>
              </w:rPr>
              <w:t>Бабиничская</w:t>
            </w:r>
            <w:proofErr w:type="spellEnd"/>
            <w:r w:rsidRPr="00C455E4">
              <w:rPr>
                <w:sz w:val="24"/>
                <w:szCs w:val="24"/>
              </w:rPr>
              <w:t xml:space="preserve"> СШ</w:t>
            </w:r>
            <w:r>
              <w:rPr>
                <w:sz w:val="24"/>
                <w:szCs w:val="24"/>
              </w:rPr>
              <w:t>,</w:t>
            </w:r>
            <w:r w:rsidRPr="00C455E4">
              <w:rPr>
                <w:sz w:val="24"/>
                <w:szCs w:val="24"/>
              </w:rPr>
              <w:t xml:space="preserve"> </w:t>
            </w:r>
            <w:proofErr w:type="spellStart"/>
            <w:r w:rsidRPr="00C455E4">
              <w:rPr>
                <w:sz w:val="24"/>
                <w:szCs w:val="24"/>
              </w:rPr>
              <w:t>Бабиничский</w:t>
            </w:r>
            <w:proofErr w:type="spellEnd"/>
            <w:r w:rsidRPr="00C455E4">
              <w:rPr>
                <w:sz w:val="24"/>
                <w:szCs w:val="24"/>
              </w:rPr>
              <w:t xml:space="preserve"> Я/С</w:t>
            </w:r>
            <w:r>
              <w:rPr>
                <w:sz w:val="24"/>
                <w:szCs w:val="24"/>
              </w:rPr>
              <w:t xml:space="preserve">, </w:t>
            </w:r>
          </w:p>
          <w:p w:rsidR="00B442BA" w:rsidRDefault="00A773E7" w:rsidP="00B442B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C455E4">
              <w:rPr>
                <w:sz w:val="24"/>
                <w:szCs w:val="24"/>
              </w:rPr>
              <w:t xml:space="preserve">Я/С </w:t>
            </w:r>
            <w:proofErr w:type="spellStart"/>
            <w:r w:rsidRPr="00C455E4">
              <w:rPr>
                <w:sz w:val="24"/>
                <w:szCs w:val="24"/>
              </w:rPr>
              <w:t>БелГРЭС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455E4">
              <w:rPr>
                <w:sz w:val="24"/>
                <w:szCs w:val="24"/>
              </w:rPr>
              <w:t xml:space="preserve"> </w:t>
            </w:r>
            <w:proofErr w:type="spellStart"/>
            <w:r w:rsidRPr="00C455E4">
              <w:rPr>
                <w:sz w:val="24"/>
                <w:szCs w:val="24"/>
              </w:rPr>
              <w:t>Борздовская</w:t>
            </w:r>
            <w:proofErr w:type="spellEnd"/>
            <w:r w:rsidRPr="00C455E4">
              <w:rPr>
                <w:sz w:val="24"/>
                <w:szCs w:val="24"/>
              </w:rPr>
              <w:t xml:space="preserve"> Д/С-СШ</w:t>
            </w:r>
            <w:r>
              <w:rPr>
                <w:sz w:val="24"/>
                <w:szCs w:val="24"/>
              </w:rPr>
              <w:t xml:space="preserve">, Высоковская СШ, </w:t>
            </w:r>
            <w:proofErr w:type="spellStart"/>
            <w:r w:rsidRPr="00C455E4">
              <w:rPr>
                <w:sz w:val="24"/>
                <w:szCs w:val="24"/>
              </w:rPr>
              <w:t>Высоковский</w:t>
            </w:r>
            <w:proofErr w:type="spellEnd"/>
            <w:r w:rsidRPr="00C455E4">
              <w:rPr>
                <w:sz w:val="24"/>
                <w:szCs w:val="24"/>
              </w:rPr>
              <w:t xml:space="preserve"> Я/С</w:t>
            </w:r>
            <w:r>
              <w:rPr>
                <w:sz w:val="24"/>
                <w:szCs w:val="24"/>
              </w:rPr>
              <w:t>,</w:t>
            </w:r>
            <w:r w:rsidRPr="00C455E4">
              <w:rPr>
                <w:sz w:val="24"/>
                <w:szCs w:val="24"/>
              </w:rPr>
              <w:t xml:space="preserve"> </w:t>
            </w:r>
            <w:proofErr w:type="spellStart"/>
            <w:r w:rsidRPr="00C455E4">
              <w:rPr>
                <w:sz w:val="24"/>
                <w:szCs w:val="24"/>
              </w:rPr>
              <w:t>Дачненский</w:t>
            </w:r>
            <w:proofErr w:type="spellEnd"/>
            <w:r w:rsidRPr="00C455E4">
              <w:rPr>
                <w:sz w:val="24"/>
                <w:szCs w:val="24"/>
              </w:rPr>
              <w:t xml:space="preserve"> Я/С</w:t>
            </w:r>
            <w:r>
              <w:rPr>
                <w:sz w:val="24"/>
                <w:szCs w:val="24"/>
              </w:rPr>
              <w:t>,</w:t>
            </w:r>
            <w:r w:rsidRPr="00C455E4">
              <w:rPr>
                <w:sz w:val="24"/>
                <w:szCs w:val="24"/>
              </w:rPr>
              <w:t xml:space="preserve"> </w:t>
            </w:r>
            <w:proofErr w:type="spellStart"/>
            <w:r w:rsidRPr="00C455E4">
              <w:rPr>
                <w:sz w:val="24"/>
                <w:szCs w:val="24"/>
              </w:rPr>
              <w:t>Заболотская</w:t>
            </w:r>
            <w:proofErr w:type="spellEnd"/>
            <w:r w:rsidRPr="00C455E4">
              <w:rPr>
                <w:sz w:val="24"/>
                <w:szCs w:val="24"/>
              </w:rPr>
              <w:t xml:space="preserve"> Д/С-СШ</w:t>
            </w:r>
            <w:r>
              <w:rPr>
                <w:sz w:val="24"/>
                <w:szCs w:val="24"/>
              </w:rPr>
              <w:t>,</w:t>
            </w:r>
            <w:r w:rsidRPr="00C455E4">
              <w:rPr>
                <w:sz w:val="24"/>
                <w:szCs w:val="24"/>
              </w:rPr>
              <w:t xml:space="preserve"> </w:t>
            </w:r>
            <w:proofErr w:type="spellStart"/>
            <w:r w:rsidRPr="00C455E4">
              <w:rPr>
                <w:sz w:val="24"/>
                <w:szCs w:val="24"/>
              </w:rPr>
              <w:t>Зубовская</w:t>
            </w:r>
            <w:proofErr w:type="spellEnd"/>
            <w:r w:rsidRPr="00C455E4">
              <w:rPr>
                <w:sz w:val="24"/>
                <w:szCs w:val="24"/>
              </w:rPr>
              <w:t xml:space="preserve"> Д/С-СШ</w:t>
            </w:r>
            <w:r>
              <w:rPr>
                <w:sz w:val="24"/>
                <w:szCs w:val="24"/>
              </w:rPr>
              <w:t>,</w:t>
            </w:r>
            <w:r w:rsidRPr="00C455E4">
              <w:rPr>
                <w:sz w:val="24"/>
                <w:szCs w:val="24"/>
              </w:rPr>
              <w:t xml:space="preserve"> </w:t>
            </w:r>
          </w:p>
          <w:p w:rsidR="00B442BA" w:rsidRDefault="00A773E7" w:rsidP="00B442B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C455E4">
              <w:rPr>
                <w:sz w:val="24"/>
                <w:szCs w:val="24"/>
              </w:rPr>
              <w:t>Зубревичская</w:t>
            </w:r>
            <w:proofErr w:type="spellEnd"/>
            <w:r w:rsidRPr="00C455E4">
              <w:rPr>
                <w:sz w:val="24"/>
                <w:szCs w:val="24"/>
              </w:rPr>
              <w:t xml:space="preserve"> Д/С-СШ</w:t>
            </w:r>
            <w:r>
              <w:rPr>
                <w:sz w:val="24"/>
                <w:szCs w:val="24"/>
              </w:rPr>
              <w:t>,</w:t>
            </w:r>
            <w:r w:rsidRPr="00C455E4">
              <w:rPr>
                <w:sz w:val="24"/>
                <w:szCs w:val="24"/>
              </w:rPr>
              <w:t xml:space="preserve"> </w:t>
            </w:r>
          </w:p>
          <w:p w:rsidR="00B442BA" w:rsidRDefault="00A773E7" w:rsidP="00B442BA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C455E4">
              <w:rPr>
                <w:sz w:val="24"/>
                <w:szCs w:val="24"/>
              </w:rPr>
              <w:t>Копысская</w:t>
            </w:r>
            <w:proofErr w:type="spellEnd"/>
            <w:r w:rsidRPr="00C455E4">
              <w:rPr>
                <w:sz w:val="24"/>
                <w:szCs w:val="24"/>
              </w:rPr>
              <w:t xml:space="preserve"> Д/С-СШ, </w:t>
            </w:r>
          </w:p>
          <w:p w:rsidR="00E22010" w:rsidRDefault="00A773E7" w:rsidP="00E22010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C455E4">
              <w:rPr>
                <w:sz w:val="24"/>
                <w:szCs w:val="24"/>
              </w:rPr>
              <w:t>Крапивенская</w:t>
            </w:r>
            <w:proofErr w:type="spellEnd"/>
            <w:r w:rsidRPr="00C455E4">
              <w:rPr>
                <w:sz w:val="24"/>
                <w:szCs w:val="24"/>
              </w:rPr>
              <w:t xml:space="preserve"> Д/С-СШ</w:t>
            </w:r>
            <w:r>
              <w:rPr>
                <w:sz w:val="24"/>
                <w:szCs w:val="24"/>
              </w:rPr>
              <w:t>,</w:t>
            </w:r>
            <w:r w:rsidRPr="00C455E4">
              <w:rPr>
                <w:sz w:val="24"/>
                <w:szCs w:val="24"/>
              </w:rPr>
              <w:t xml:space="preserve"> </w:t>
            </w:r>
          </w:p>
          <w:p w:rsidR="00A773E7" w:rsidRPr="004A71E1" w:rsidRDefault="00E22010" w:rsidP="00E22010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C455E4">
              <w:rPr>
                <w:sz w:val="24"/>
                <w:szCs w:val="24"/>
              </w:rPr>
              <w:t>Межевская</w:t>
            </w:r>
            <w:proofErr w:type="spellEnd"/>
            <w:r w:rsidRPr="00C455E4">
              <w:rPr>
                <w:sz w:val="24"/>
                <w:szCs w:val="24"/>
              </w:rPr>
              <w:t xml:space="preserve"> СШ, </w:t>
            </w:r>
            <w:proofErr w:type="spellStart"/>
            <w:r w:rsidRPr="00C455E4">
              <w:rPr>
                <w:sz w:val="24"/>
                <w:szCs w:val="24"/>
              </w:rPr>
              <w:t>Межевский</w:t>
            </w:r>
            <w:proofErr w:type="spellEnd"/>
            <w:r w:rsidRPr="00C455E4">
              <w:rPr>
                <w:sz w:val="24"/>
                <w:szCs w:val="24"/>
              </w:rPr>
              <w:t xml:space="preserve"> Я/С</w:t>
            </w:r>
          </w:p>
        </w:tc>
        <w:tc>
          <w:tcPr>
            <w:tcW w:w="790" w:type="dxa"/>
            <w:shd w:val="clear" w:color="auto" w:fill="auto"/>
          </w:tcPr>
          <w:p w:rsidR="00A773E7" w:rsidRPr="00813112" w:rsidRDefault="009E6111" w:rsidP="000A7176">
            <w:pPr>
              <w:pStyle w:val="a3"/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30</w:t>
            </w:r>
          </w:p>
        </w:tc>
        <w:tc>
          <w:tcPr>
            <w:tcW w:w="874" w:type="dxa"/>
            <w:shd w:val="clear" w:color="auto" w:fill="auto"/>
          </w:tcPr>
          <w:p w:rsidR="00A773E7" w:rsidRPr="00813112" w:rsidRDefault="00BE7A91" w:rsidP="000A7176">
            <w:pPr>
              <w:pStyle w:val="a3"/>
              <w:ind w:left="0" w:firstLine="0"/>
              <w:jc w:val="center"/>
              <w:rPr>
                <w:b/>
                <w:caps/>
              </w:rPr>
            </w:pPr>
            <w:r w:rsidRPr="00813112">
              <w:rPr>
                <w:b/>
                <w:caps/>
              </w:rPr>
              <w:t>2</w:t>
            </w:r>
            <w:r w:rsidR="000A7176">
              <w:rPr>
                <w:b/>
                <w:caps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A773E7" w:rsidRPr="00813112" w:rsidRDefault="00B442BA" w:rsidP="000A7176">
            <w:pPr>
              <w:pStyle w:val="a3"/>
              <w:ind w:left="0" w:firstLine="0"/>
              <w:jc w:val="center"/>
              <w:rPr>
                <w:b/>
                <w:caps/>
              </w:rPr>
            </w:pPr>
            <w:r w:rsidRPr="00813112">
              <w:rPr>
                <w:b/>
                <w:caps/>
              </w:rPr>
              <w:t>2</w:t>
            </w:r>
            <w:r w:rsidR="000A7176">
              <w:rPr>
                <w:b/>
                <w:caps/>
              </w:rPr>
              <w:t>7</w:t>
            </w:r>
          </w:p>
        </w:tc>
        <w:tc>
          <w:tcPr>
            <w:tcW w:w="874" w:type="dxa"/>
            <w:shd w:val="clear" w:color="auto" w:fill="auto"/>
          </w:tcPr>
          <w:p w:rsidR="00A773E7" w:rsidRPr="00813112" w:rsidRDefault="00B442BA" w:rsidP="000A7176">
            <w:pPr>
              <w:pStyle w:val="a3"/>
              <w:ind w:left="0" w:firstLine="0"/>
              <w:jc w:val="center"/>
              <w:rPr>
                <w:b/>
                <w:caps/>
              </w:rPr>
            </w:pPr>
            <w:r w:rsidRPr="00813112">
              <w:rPr>
                <w:b/>
                <w:caps/>
              </w:rPr>
              <w:t>2</w:t>
            </w:r>
            <w:r w:rsidR="000A7176">
              <w:rPr>
                <w:b/>
                <w:caps/>
              </w:rPr>
              <w:t>6</w:t>
            </w:r>
          </w:p>
        </w:tc>
        <w:tc>
          <w:tcPr>
            <w:tcW w:w="874" w:type="dxa"/>
            <w:shd w:val="clear" w:color="auto" w:fill="auto"/>
          </w:tcPr>
          <w:p w:rsidR="00A773E7" w:rsidRPr="00813112" w:rsidRDefault="000A7176" w:rsidP="00FE21E9">
            <w:pPr>
              <w:pStyle w:val="a3"/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29</w:t>
            </w:r>
          </w:p>
        </w:tc>
        <w:tc>
          <w:tcPr>
            <w:tcW w:w="874" w:type="dxa"/>
            <w:shd w:val="clear" w:color="auto" w:fill="auto"/>
          </w:tcPr>
          <w:p w:rsidR="00A773E7" w:rsidRPr="00813112" w:rsidRDefault="005322EE" w:rsidP="000A7176">
            <w:pPr>
              <w:pStyle w:val="a3"/>
              <w:ind w:left="0" w:firstLine="0"/>
              <w:jc w:val="center"/>
              <w:rPr>
                <w:b/>
                <w:caps/>
              </w:rPr>
            </w:pPr>
            <w:r w:rsidRPr="00813112">
              <w:rPr>
                <w:b/>
                <w:caps/>
              </w:rPr>
              <w:t>2</w:t>
            </w:r>
            <w:r w:rsidR="000A7176">
              <w:rPr>
                <w:b/>
                <w:caps/>
              </w:rPr>
              <w:t>6</w:t>
            </w:r>
          </w:p>
        </w:tc>
        <w:tc>
          <w:tcPr>
            <w:tcW w:w="874" w:type="dxa"/>
            <w:shd w:val="clear" w:color="auto" w:fill="auto"/>
          </w:tcPr>
          <w:p w:rsidR="00A773E7" w:rsidRPr="00813112" w:rsidRDefault="009E6111" w:rsidP="00FE21E9">
            <w:pPr>
              <w:pStyle w:val="a3"/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28</w:t>
            </w:r>
          </w:p>
        </w:tc>
        <w:tc>
          <w:tcPr>
            <w:tcW w:w="874" w:type="dxa"/>
            <w:shd w:val="clear" w:color="auto" w:fill="auto"/>
          </w:tcPr>
          <w:p w:rsidR="00A773E7" w:rsidRPr="00813112" w:rsidRDefault="00AA585C" w:rsidP="00BD5308">
            <w:pPr>
              <w:pStyle w:val="a3"/>
              <w:ind w:left="0" w:firstLine="0"/>
              <w:jc w:val="center"/>
              <w:rPr>
                <w:b/>
                <w:caps/>
              </w:rPr>
            </w:pPr>
            <w:r w:rsidRPr="00813112">
              <w:rPr>
                <w:b/>
                <w:caps/>
              </w:rPr>
              <w:t>2</w:t>
            </w:r>
            <w:r w:rsidR="00BD5308">
              <w:rPr>
                <w:b/>
                <w:caps/>
              </w:rPr>
              <w:t>8</w:t>
            </w:r>
          </w:p>
        </w:tc>
        <w:tc>
          <w:tcPr>
            <w:tcW w:w="874" w:type="dxa"/>
            <w:shd w:val="clear" w:color="auto" w:fill="auto"/>
          </w:tcPr>
          <w:p w:rsidR="00A773E7" w:rsidRPr="00813112" w:rsidRDefault="005322EE" w:rsidP="00BD5308">
            <w:pPr>
              <w:pStyle w:val="a3"/>
              <w:ind w:left="0" w:firstLine="0"/>
              <w:jc w:val="center"/>
              <w:rPr>
                <w:b/>
                <w:caps/>
              </w:rPr>
            </w:pPr>
            <w:r w:rsidRPr="00813112">
              <w:rPr>
                <w:b/>
                <w:caps/>
              </w:rPr>
              <w:t>2</w:t>
            </w:r>
            <w:r w:rsidR="00BD5308">
              <w:rPr>
                <w:b/>
                <w:caps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A773E7" w:rsidRPr="00813112" w:rsidRDefault="009E6111" w:rsidP="00BD5308">
            <w:pPr>
              <w:pStyle w:val="a3"/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30</w:t>
            </w:r>
          </w:p>
        </w:tc>
        <w:tc>
          <w:tcPr>
            <w:tcW w:w="874" w:type="dxa"/>
            <w:shd w:val="clear" w:color="auto" w:fill="auto"/>
          </w:tcPr>
          <w:p w:rsidR="00A773E7" w:rsidRPr="00813112" w:rsidRDefault="005322EE" w:rsidP="009E6111">
            <w:pPr>
              <w:pStyle w:val="a3"/>
              <w:ind w:left="0" w:firstLine="0"/>
              <w:jc w:val="center"/>
              <w:rPr>
                <w:b/>
                <w:caps/>
              </w:rPr>
            </w:pPr>
            <w:r w:rsidRPr="00813112">
              <w:rPr>
                <w:b/>
                <w:caps/>
              </w:rPr>
              <w:t>2</w:t>
            </w:r>
            <w:r w:rsidR="009E6111">
              <w:rPr>
                <w:b/>
                <w:caps/>
              </w:rPr>
              <w:t>7</w:t>
            </w:r>
          </w:p>
        </w:tc>
        <w:tc>
          <w:tcPr>
            <w:tcW w:w="875" w:type="dxa"/>
            <w:shd w:val="clear" w:color="auto" w:fill="auto"/>
          </w:tcPr>
          <w:p w:rsidR="00A773E7" w:rsidRPr="00813112" w:rsidRDefault="005322EE" w:rsidP="00D8179F">
            <w:pPr>
              <w:pStyle w:val="a3"/>
              <w:ind w:left="0" w:firstLine="0"/>
              <w:jc w:val="center"/>
              <w:rPr>
                <w:b/>
                <w:caps/>
              </w:rPr>
            </w:pPr>
            <w:r w:rsidRPr="00813112">
              <w:rPr>
                <w:b/>
                <w:caps/>
              </w:rPr>
              <w:t>2</w:t>
            </w:r>
            <w:r w:rsidR="00D8179F">
              <w:rPr>
                <w:b/>
                <w:caps/>
              </w:rPr>
              <w:t>7</w:t>
            </w:r>
          </w:p>
        </w:tc>
      </w:tr>
      <w:tr w:rsidR="00F47025" w:rsidTr="00E22010">
        <w:tc>
          <w:tcPr>
            <w:tcW w:w="5245" w:type="dxa"/>
          </w:tcPr>
          <w:p w:rsidR="00F47025" w:rsidRPr="00C455E4" w:rsidRDefault="00F47025" w:rsidP="00FE21E9">
            <w:pPr>
              <w:pStyle w:val="a3"/>
              <w:ind w:left="0" w:firstLine="0"/>
              <w:jc w:val="center"/>
              <w:rPr>
                <w:caps/>
                <w:sz w:val="10"/>
                <w:szCs w:val="10"/>
              </w:rPr>
            </w:pPr>
          </w:p>
          <w:p w:rsidR="00A773E7" w:rsidRDefault="00F47025" w:rsidP="00A773E7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9743B">
              <w:rPr>
                <w:b/>
                <w:caps/>
                <w:sz w:val="24"/>
                <w:szCs w:val="24"/>
              </w:rPr>
              <w:t>СШ № 2-</w:t>
            </w:r>
            <w:r w:rsidR="00A773E7">
              <w:rPr>
                <w:b/>
                <w:caps/>
                <w:sz w:val="24"/>
                <w:szCs w:val="24"/>
              </w:rPr>
              <w:t xml:space="preserve">23, </w:t>
            </w:r>
            <w:r w:rsidR="00A773E7" w:rsidRPr="0099743B">
              <w:rPr>
                <w:b/>
                <w:caps/>
                <w:sz w:val="24"/>
                <w:szCs w:val="24"/>
              </w:rPr>
              <w:t>вШ № 24,</w:t>
            </w:r>
            <w:r w:rsidR="00A773E7" w:rsidRPr="0099743B">
              <w:rPr>
                <w:b/>
                <w:sz w:val="24"/>
                <w:szCs w:val="24"/>
              </w:rPr>
              <w:t xml:space="preserve"> </w:t>
            </w:r>
            <w:r w:rsidR="002D4BDA">
              <w:rPr>
                <w:b/>
                <w:sz w:val="24"/>
                <w:szCs w:val="24"/>
              </w:rPr>
              <w:t>гимназии,</w:t>
            </w:r>
          </w:p>
          <w:p w:rsidR="00F47025" w:rsidRPr="00E22010" w:rsidRDefault="00E22010" w:rsidP="00E22010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БелГУТ</w:t>
            </w:r>
            <w:proofErr w:type="spellEnd"/>
            <w:r>
              <w:rPr>
                <w:b/>
                <w:sz w:val="24"/>
                <w:szCs w:val="24"/>
              </w:rPr>
              <w:t xml:space="preserve">, колледж ВГУ, лицей текстильщиков, </w:t>
            </w:r>
            <w:proofErr w:type="spellStart"/>
            <w:r>
              <w:rPr>
                <w:b/>
                <w:sz w:val="24"/>
                <w:szCs w:val="24"/>
              </w:rPr>
              <w:t>медколледж</w:t>
            </w:r>
            <w:proofErr w:type="spellEnd"/>
            <w:r>
              <w:rPr>
                <w:b/>
                <w:sz w:val="24"/>
                <w:szCs w:val="24"/>
              </w:rPr>
              <w:t>, ОГКП, ОГМЭК, ОГППТК, Оршанский ГАК</w:t>
            </w:r>
            <w:r w:rsidR="00B442BA">
              <w:rPr>
                <w:sz w:val="24"/>
                <w:szCs w:val="24"/>
              </w:rPr>
              <w:t>,</w:t>
            </w:r>
            <w:r w:rsidR="00B442BA" w:rsidRPr="00C455E4">
              <w:rPr>
                <w:sz w:val="24"/>
                <w:szCs w:val="24"/>
              </w:rPr>
              <w:t xml:space="preserve"> </w:t>
            </w:r>
            <w:proofErr w:type="spellStart"/>
            <w:r w:rsidR="00B442BA" w:rsidRPr="00C455E4">
              <w:rPr>
                <w:sz w:val="24"/>
                <w:szCs w:val="24"/>
              </w:rPr>
              <w:t>Ореховская</w:t>
            </w:r>
            <w:proofErr w:type="spellEnd"/>
            <w:r w:rsidR="00B442BA" w:rsidRPr="00C455E4">
              <w:rPr>
                <w:sz w:val="24"/>
                <w:szCs w:val="24"/>
              </w:rPr>
              <w:t xml:space="preserve"> СШ, </w:t>
            </w:r>
            <w:proofErr w:type="spellStart"/>
            <w:r w:rsidR="00B442BA" w:rsidRPr="00C455E4">
              <w:rPr>
                <w:sz w:val="24"/>
                <w:szCs w:val="24"/>
              </w:rPr>
              <w:t>Росско-Селецкая</w:t>
            </w:r>
            <w:proofErr w:type="spellEnd"/>
            <w:r w:rsidR="00B442BA" w:rsidRPr="00C455E4">
              <w:rPr>
                <w:sz w:val="24"/>
                <w:szCs w:val="24"/>
              </w:rPr>
              <w:t xml:space="preserve"> СШ</w:t>
            </w:r>
            <w:r w:rsidR="00B442BA">
              <w:rPr>
                <w:sz w:val="24"/>
                <w:szCs w:val="24"/>
              </w:rPr>
              <w:t>,</w:t>
            </w:r>
            <w:r w:rsidR="00B442BA" w:rsidRPr="00C455E4">
              <w:rPr>
                <w:sz w:val="24"/>
                <w:szCs w:val="24"/>
              </w:rPr>
              <w:t xml:space="preserve"> </w:t>
            </w:r>
            <w:proofErr w:type="spellStart"/>
            <w:r w:rsidR="00B442BA" w:rsidRPr="00C455E4">
              <w:rPr>
                <w:sz w:val="24"/>
                <w:szCs w:val="24"/>
              </w:rPr>
              <w:t>Смольянская</w:t>
            </w:r>
            <w:proofErr w:type="spellEnd"/>
            <w:r w:rsidR="00B442BA" w:rsidRPr="00C455E4">
              <w:rPr>
                <w:sz w:val="24"/>
                <w:szCs w:val="24"/>
              </w:rPr>
              <w:t xml:space="preserve"> СШ, </w:t>
            </w:r>
            <w:proofErr w:type="spellStart"/>
            <w:r w:rsidR="00B442BA" w:rsidRPr="00C455E4">
              <w:rPr>
                <w:sz w:val="24"/>
                <w:szCs w:val="24"/>
              </w:rPr>
              <w:t>Смольянский</w:t>
            </w:r>
            <w:proofErr w:type="spellEnd"/>
            <w:r w:rsidR="00B442BA" w:rsidRPr="00C455E4">
              <w:rPr>
                <w:sz w:val="24"/>
                <w:szCs w:val="24"/>
              </w:rPr>
              <w:t xml:space="preserve"> Я/С</w:t>
            </w:r>
            <w:r w:rsidR="00B442BA">
              <w:rPr>
                <w:sz w:val="24"/>
                <w:szCs w:val="24"/>
              </w:rPr>
              <w:t>,</w:t>
            </w:r>
            <w:r w:rsidR="00B442BA" w:rsidRPr="00C455E4">
              <w:rPr>
                <w:sz w:val="24"/>
                <w:szCs w:val="24"/>
              </w:rPr>
              <w:t xml:space="preserve"> </w:t>
            </w:r>
            <w:proofErr w:type="spellStart"/>
            <w:r w:rsidR="00B442BA" w:rsidRPr="00C455E4">
              <w:rPr>
                <w:sz w:val="24"/>
                <w:szCs w:val="24"/>
              </w:rPr>
              <w:t>Старский</w:t>
            </w:r>
            <w:proofErr w:type="spellEnd"/>
            <w:r w:rsidR="00B442BA" w:rsidRPr="00C455E4">
              <w:rPr>
                <w:sz w:val="24"/>
                <w:szCs w:val="24"/>
              </w:rPr>
              <w:t xml:space="preserve"> Д/С, </w:t>
            </w:r>
            <w:proofErr w:type="spellStart"/>
            <w:r w:rsidR="00B442BA" w:rsidRPr="00C455E4">
              <w:rPr>
                <w:sz w:val="24"/>
                <w:szCs w:val="24"/>
              </w:rPr>
              <w:t>Устенская</w:t>
            </w:r>
            <w:proofErr w:type="spellEnd"/>
            <w:r w:rsidR="00B442BA" w:rsidRPr="00C455E4">
              <w:rPr>
                <w:sz w:val="24"/>
                <w:szCs w:val="24"/>
              </w:rPr>
              <w:t xml:space="preserve"> Д/С-СШ</w:t>
            </w:r>
            <w:r w:rsidR="00B442BA">
              <w:rPr>
                <w:sz w:val="24"/>
                <w:szCs w:val="24"/>
              </w:rPr>
              <w:t xml:space="preserve">, </w:t>
            </w:r>
            <w:proofErr w:type="spellStart"/>
            <w:r w:rsidR="00B442BA" w:rsidRPr="00C455E4">
              <w:rPr>
                <w:sz w:val="24"/>
                <w:szCs w:val="24"/>
              </w:rPr>
              <w:t>Юрцевская</w:t>
            </w:r>
            <w:proofErr w:type="spellEnd"/>
            <w:r w:rsidR="00B442BA" w:rsidRPr="00C455E4">
              <w:rPr>
                <w:sz w:val="24"/>
                <w:szCs w:val="24"/>
              </w:rPr>
              <w:t xml:space="preserve"> Д/С-СШ</w:t>
            </w:r>
          </w:p>
        </w:tc>
        <w:tc>
          <w:tcPr>
            <w:tcW w:w="790" w:type="dxa"/>
            <w:shd w:val="clear" w:color="auto" w:fill="auto"/>
          </w:tcPr>
          <w:p w:rsidR="00F47025" w:rsidRPr="00813112" w:rsidRDefault="000A7176" w:rsidP="00BE7A91">
            <w:pPr>
              <w:pStyle w:val="a3"/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31</w:t>
            </w:r>
          </w:p>
        </w:tc>
        <w:tc>
          <w:tcPr>
            <w:tcW w:w="874" w:type="dxa"/>
            <w:shd w:val="clear" w:color="auto" w:fill="auto"/>
          </w:tcPr>
          <w:p w:rsidR="00F47025" w:rsidRPr="00813112" w:rsidRDefault="000A7176" w:rsidP="00FE21E9">
            <w:pPr>
              <w:pStyle w:val="a3"/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28</w:t>
            </w:r>
          </w:p>
        </w:tc>
        <w:tc>
          <w:tcPr>
            <w:tcW w:w="874" w:type="dxa"/>
            <w:shd w:val="clear" w:color="auto" w:fill="auto"/>
          </w:tcPr>
          <w:p w:rsidR="00F47025" w:rsidRPr="00813112" w:rsidRDefault="000A7176" w:rsidP="001F69F2">
            <w:pPr>
              <w:pStyle w:val="a3"/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28</w:t>
            </w:r>
          </w:p>
        </w:tc>
        <w:tc>
          <w:tcPr>
            <w:tcW w:w="874" w:type="dxa"/>
            <w:shd w:val="clear" w:color="auto" w:fill="auto"/>
          </w:tcPr>
          <w:p w:rsidR="00F47025" w:rsidRPr="00813112" w:rsidRDefault="000A7176" w:rsidP="00FE21E9">
            <w:pPr>
              <w:pStyle w:val="a3"/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27</w:t>
            </w:r>
          </w:p>
        </w:tc>
        <w:tc>
          <w:tcPr>
            <w:tcW w:w="874" w:type="dxa"/>
            <w:shd w:val="clear" w:color="auto" w:fill="auto"/>
          </w:tcPr>
          <w:p w:rsidR="00F47025" w:rsidRPr="00813112" w:rsidRDefault="000A7176" w:rsidP="00FE21E9">
            <w:pPr>
              <w:pStyle w:val="a3"/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30</w:t>
            </w:r>
          </w:p>
        </w:tc>
        <w:tc>
          <w:tcPr>
            <w:tcW w:w="874" w:type="dxa"/>
            <w:shd w:val="clear" w:color="auto" w:fill="auto"/>
          </w:tcPr>
          <w:p w:rsidR="00F47025" w:rsidRPr="00813112" w:rsidRDefault="000A7176" w:rsidP="001F69F2">
            <w:pPr>
              <w:pStyle w:val="a3"/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27</w:t>
            </w:r>
            <w:r w:rsidR="005322EE" w:rsidRPr="00813112">
              <w:rPr>
                <w:b/>
                <w:caps/>
              </w:rPr>
              <w:t xml:space="preserve"> </w:t>
            </w:r>
          </w:p>
        </w:tc>
        <w:tc>
          <w:tcPr>
            <w:tcW w:w="874" w:type="dxa"/>
            <w:shd w:val="clear" w:color="auto" w:fill="auto"/>
          </w:tcPr>
          <w:p w:rsidR="00F47025" w:rsidRPr="00813112" w:rsidRDefault="009E6111" w:rsidP="00FE21E9">
            <w:pPr>
              <w:pStyle w:val="a3"/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31</w:t>
            </w:r>
          </w:p>
        </w:tc>
        <w:tc>
          <w:tcPr>
            <w:tcW w:w="874" w:type="dxa"/>
            <w:shd w:val="clear" w:color="auto" w:fill="auto"/>
          </w:tcPr>
          <w:p w:rsidR="00F47025" w:rsidRPr="00813112" w:rsidRDefault="00BD5308" w:rsidP="00BD5308">
            <w:pPr>
              <w:pStyle w:val="a3"/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29</w:t>
            </w:r>
          </w:p>
        </w:tc>
        <w:tc>
          <w:tcPr>
            <w:tcW w:w="874" w:type="dxa"/>
            <w:shd w:val="clear" w:color="auto" w:fill="auto"/>
          </w:tcPr>
          <w:p w:rsidR="00F47025" w:rsidRPr="00813112" w:rsidRDefault="005322EE" w:rsidP="00BD5308">
            <w:pPr>
              <w:pStyle w:val="a3"/>
              <w:ind w:left="0" w:firstLine="0"/>
              <w:jc w:val="center"/>
              <w:rPr>
                <w:b/>
                <w:caps/>
              </w:rPr>
            </w:pPr>
            <w:r w:rsidRPr="00813112">
              <w:rPr>
                <w:b/>
                <w:caps/>
              </w:rPr>
              <w:t>2</w:t>
            </w:r>
            <w:r w:rsidR="00BD5308">
              <w:rPr>
                <w:b/>
                <w:caps/>
              </w:rPr>
              <w:t>6</w:t>
            </w:r>
          </w:p>
        </w:tc>
        <w:tc>
          <w:tcPr>
            <w:tcW w:w="874" w:type="dxa"/>
            <w:shd w:val="clear" w:color="auto" w:fill="auto"/>
          </w:tcPr>
          <w:p w:rsidR="00F47025" w:rsidRPr="00813112" w:rsidRDefault="009E6111" w:rsidP="00FE21E9">
            <w:pPr>
              <w:pStyle w:val="a3"/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31</w:t>
            </w:r>
          </w:p>
        </w:tc>
        <w:tc>
          <w:tcPr>
            <w:tcW w:w="874" w:type="dxa"/>
            <w:shd w:val="clear" w:color="auto" w:fill="auto"/>
          </w:tcPr>
          <w:p w:rsidR="00F47025" w:rsidRPr="00813112" w:rsidRDefault="009E6111" w:rsidP="00FE21E9">
            <w:pPr>
              <w:pStyle w:val="a3"/>
              <w:ind w:left="0"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28</w:t>
            </w:r>
          </w:p>
        </w:tc>
        <w:tc>
          <w:tcPr>
            <w:tcW w:w="875" w:type="dxa"/>
            <w:shd w:val="clear" w:color="auto" w:fill="auto"/>
          </w:tcPr>
          <w:p w:rsidR="00F47025" w:rsidRPr="00813112" w:rsidRDefault="005322EE" w:rsidP="00D8179F">
            <w:pPr>
              <w:pStyle w:val="a3"/>
              <w:ind w:left="0" w:firstLine="0"/>
              <w:jc w:val="center"/>
              <w:rPr>
                <w:b/>
                <w:caps/>
              </w:rPr>
            </w:pPr>
            <w:r w:rsidRPr="00813112">
              <w:rPr>
                <w:b/>
                <w:caps/>
              </w:rPr>
              <w:t>2</w:t>
            </w:r>
            <w:r w:rsidR="00D8179F">
              <w:rPr>
                <w:b/>
                <w:caps/>
              </w:rPr>
              <w:t>8</w:t>
            </w:r>
          </w:p>
        </w:tc>
      </w:tr>
    </w:tbl>
    <w:p w:rsidR="00F47025" w:rsidRPr="008B590F" w:rsidRDefault="00F47025" w:rsidP="00F47025">
      <w:pPr>
        <w:ind w:firstLine="0"/>
        <w:rPr>
          <w:b/>
          <w:caps/>
          <w:sz w:val="16"/>
          <w:szCs w:val="16"/>
        </w:rPr>
      </w:pPr>
    </w:p>
    <w:p w:rsidR="00E22010" w:rsidRDefault="00E22010" w:rsidP="00F47025">
      <w:r>
        <w:t>ВНИМАНИЕ!!!</w:t>
      </w:r>
    </w:p>
    <w:p w:rsidR="008B590F" w:rsidRPr="008B590F" w:rsidRDefault="008B590F" w:rsidP="00F47025">
      <w:pPr>
        <w:rPr>
          <w:sz w:val="16"/>
          <w:szCs w:val="16"/>
        </w:rPr>
      </w:pPr>
      <w:bookmarkStart w:id="0" w:name="_GoBack"/>
      <w:bookmarkEnd w:id="0"/>
    </w:p>
    <w:p w:rsidR="00791F71" w:rsidRDefault="00E22010" w:rsidP="008B590F">
      <w:r w:rsidRPr="00E22010">
        <w:t>Информацию</w:t>
      </w:r>
      <w:r w:rsidR="008B590F">
        <w:t xml:space="preserve"> об</w:t>
      </w:r>
      <w:r w:rsidRPr="00E22010">
        <w:t xml:space="preserve"> </w:t>
      </w:r>
      <w:r>
        <w:t>актуализаци</w:t>
      </w:r>
      <w:r w:rsidR="008B590F">
        <w:t>и</w:t>
      </w:r>
      <w:r>
        <w:t xml:space="preserve"> предоставить в ГУО «Социально-педагогический центр Оршанского района</w:t>
      </w:r>
      <w:r w:rsidR="008B590F">
        <w:t>»</w:t>
      </w:r>
      <w:r>
        <w:t xml:space="preserve"> в </w:t>
      </w:r>
      <w:r w:rsidRPr="00E22010">
        <w:rPr>
          <w:b/>
        </w:rPr>
        <w:t>электронном</w:t>
      </w:r>
      <w:r>
        <w:t xml:space="preserve"> виде </w:t>
      </w:r>
      <w:r w:rsidRPr="00E22010">
        <w:t>по</w:t>
      </w:r>
      <w:r>
        <w:t xml:space="preserve"> адресу </w:t>
      </w:r>
      <w:r w:rsidRPr="00E22010">
        <w:t>электрон</w:t>
      </w:r>
      <w:r>
        <w:t>ной почты</w:t>
      </w:r>
      <w:r w:rsidRPr="00E22010">
        <w:t>:</w:t>
      </w:r>
      <w:r w:rsidR="000A7176">
        <w:t xml:space="preserve"> </w:t>
      </w:r>
      <w:hyperlink r:id="rId4" w:history="1">
        <w:r w:rsidR="000A7176" w:rsidRPr="003F7F89">
          <w:rPr>
            <w:rStyle w:val="a5"/>
          </w:rPr>
          <w:t>spc.orsha@goroo-orsha.by</w:t>
        </w:r>
      </w:hyperlink>
      <w:r>
        <w:t>,</w:t>
      </w:r>
      <w:r w:rsidR="000A7176">
        <w:t xml:space="preserve"> </w:t>
      </w:r>
      <w:r>
        <w:t>и</w:t>
      </w:r>
      <w:r w:rsidR="008B590F">
        <w:t xml:space="preserve"> в</w:t>
      </w:r>
      <w:r>
        <w:t xml:space="preserve"> бумажном виде (почтовым конвертом)</w:t>
      </w:r>
      <w:r w:rsidR="008B590F">
        <w:t xml:space="preserve"> по адресу:</w:t>
      </w:r>
      <w:r>
        <w:t xml:space="preserve"> ул.</w:t>
      </w:r>
      <w:r w:rsidR="008B590F">
        <w:t> </w:t>
      </w:r>
      <w:r>
        <w:t xml:space="preserve">Александра </w:t>
      </w:r>
      <w:proofErr w:type="spellStart"/>
      <w:r>
        <w:t>Ошуйко</w:t>
      </w:r>
      <w:proofErr w:type="spellEnd"/>
      <w:r>
        <w:t>, д. 20</w:t>
      </w:r>
      <w:r w:rsidR="008B590F">
        <w:t xml:space="preserve">, г. Орша, 211392, </w:t>
      </w:r>
      <w:r w:rsidRPr="00E22010">
        <w:t>с пом</w:t>
      </w:r>
      <w:r w:rsidR="008B590F">
        <w:t>е</w:t>
      </w:r>
      <w:r w:rsidRPr="00E22010">
        <w:t xml:space="preserve">ткой </w:t>
      </w:r>
      <w:r w:rsidR="008B590F">
        <w:t>«Актуализация».</w:t>
      </w:r>
      <w:r w:rsidRPr="00E22010">
        <w:t xml:space="preserve"> </w:t>
      </w:r>
    </w:p>
    <w:sectPr w:rsidR="00791F71" w:rsidSect="00E22010">
      <w:pgSz w:w="16838" w:h="11906" w:orient="landscape"/>
      <w:pgMar w:top="284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25"/>
    <w:rsid w:val="00000FA2"/>
    <w:rsid w:val="00077AC2"/>
    <w:rsid w:val="000A219F"/>
    <w:rsid w:val="000A7176"/>
    <w:rsid w:val="001F69F2"/>
    <w:rsid w:val="002D4BDA"/>
    <w:rsid w:val="00436674"/>
    <w:rsid w:val="00505067"/>
    <w:rsid w:val="005322EE"/>
    <w:rsid w:val="00744F87"/>
    <w:rsid w:val="00791F71"/>
    <w:rsid w:val="00813112"/>
    <w:rsid w:val="008B590F"/>
    <w:rsid w:val="009B58D5"/>
    <w:rsid w:val="009E6111"/>
    <w:rsid w:val="00A773E7"/>
    <w:rsid w:val="00AA585C"/>
    <w:rsid w:val="00B442BA"/>
    <w:rsid w:val="00B87D26"/>
    <w:rsid w:val="00BD5308"/>
    <w:rsid w:val="00BE7A91"/>
    <w:rsid w:val="00C911F3"/>
    <w:rsid w:val="00CD492F"/>
    <w:rsid w:val="00D8179F"/>
    <w:rsid w:val="00E22010"/>
    <w:rsid w:val="00F4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B4BC"/>
  <w15:chartTrackingRefBased/>
  <w15:docId w15:val="{49795050-7EA1-4851-B1DC-C4CFE738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25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025"/>
    <w:pPr>
      <w:ind w:left="720"/>
      <w:contextualSpacing/>
    </w:pPr>
  </w:style>
  <w:style w:type="table" w:styleId="a4">
    <w:name w:val="Table Grid"/>
    <w:basedOn w:val="a1"/>
    <w:uiPriority w:val="59"/>
    <w:rsid w:val="00F47025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2201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4B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4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c.orsha@goroo-orsh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1st_USER</cp:lastModifiedBy>
  <cp:revision>7</cp:revision>
  <cp:lastPrinted>2022-09-08T05:56:00Z</cp:lastPrinted>
  <dcterms:created xsi:type="dcterms:W3CDTF">2020-12-24T11:27:00Z</dcterms:created>
  <dcterms:modified xsi:type="dcterms:W3CDTF">2022-12-13T07:40:00Z</dcterms:modified>
</cp:coreProperties>
</file>